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4F" w:rsidRDefault="0005324F">
      <w:pPr>
        <w:rPr>
          <w:rFonts w:ascii="Arial" w:hAnsi="Arial" w:cs="Arial"/>
        </w:rPr>
      </w:pPr>
    </w:p>
    <w:p w:rsidR="00D25BA6" w:rsidRPr="00367449" w:rsidRDefault="00D25BA6" w:rsidP="00D25BA6">
      <w:pPr>
        <w:jc w:val="center"/>
        <w:rPr>
          <w:rFonts w:ascii="Arial" w:hAnsi="Arial" w:cs="Arial"/>
          <w:b/>
          <w:i/>
        </w:rPr>
      </w:pPr>
      <w:proofErr w:type="gramStart"/>
      <w:r w:rsidRPr="00367449">
        <w:rPr>
          <w:rFonts w:ascii="Arial" w:hAnsi="Arial" w:cs="Arial"/>
          <w:b/>
          <w:i/>
        </w:rPr>
        <w:t>П</w:t>
      </w:r>
      <w:proofErr w:type="gramEnd"/>
      <w:r w:rsidRPr="00367449">
        <w:rPr>
          <w:rFonts w:ascii="Arial" w:hAnsi="Arial" w:cs="Arial"/>
          <w:b/>
          <w:i/>
        </w:rPr>
        <w:t xml:space="preserve"> А С П О Р Т     П И Щ Е Б Л О К А</w:t>
      </w:r>
    </w:p>
    <w:p w:rsidR="00D25BA6" w:rsidRDefault="00D25BA6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0"/>
      </w:tblGrid>
      <w:tr w:rsidR="002A15B5" w:rsidRPr="00C421CE" w:rsidTr="00C421CE">
        <w:tc>
          <w:tcPr>
            <w:tcW w:w="3420" w:type="dxa"/>
          </w:tcPr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1. Наименование учреждения, количество учащихся</w:t>
            </w:r>
          </w:p>
        </w:tc>
        <w:tc>
          <w:tcPr>
            <w:tcW w:w="6300" w:type="dxa"/>
          </w:tcPr>
          <w:p w:rsidR="002A15B5" w:rsidRPr="00C421CE" w:rsidRDefault="00230A9B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="002A15B5" w:rsidRPr="00C421CE">
              <w:rPr>
                <w:rFonts w:ascii="Arial" w:hAnsi="Arial" w:cs="Arial"/>
                <w:sz w:val="28"/>
                <w:szCs w:val="28"/>
              </w:rPr>
              <w:t>униципальное</w:t>
            </w:r>
            <w:r w:rsidR="00314AA9">
              <w:rPr>
                <w:rFonts w:ascii="Arial" w:hAnsi="Arial" w:cs="Arial"/>
                <w:sz w:val="28"/>
                <w:szCs w:val="28"/>
              </w:rPr>
              <w:t xml:space="preserve"> казённое </w:t>
            </w:r>
            <w:r w:rsidR="002A15B5" w:rsidRPr="00C421CE">
              <w:rPr>
                <w:rFonts w:ascii="Arial" w:hAnsi="Arial" w:cs="Arial"/>
                <w:sz w:val="28"/>
                <w:szCs w:val="28"/>
              </w:rPr>
              <w:t xml:space="preserve"> общеобразовательное учреждение «Николо-Поломская средняя общеобразовательная школа» Парфеньевского муниципального района Костромской области,</w:t>
            </w:r>
          </w:p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Количество учащихся </w:t>
            </w:r>
          </w:p>
          <w:p w:rsidR="002A15B5" w:rsidRPr="00C421CE" w:rsidRDefault="00DD6FE3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 начало 2021-2022</w:t>
            </w:r>
            <w:r w:rsidR="002A15B5" w:rsidRPr="00C421CE">
              <w:rPr>
                <w:rFonts w:ascii="Arial" w:hAnsi="Arial" w:cs="Arial"/>
                <w:sz w:val="28"/>
                <w:szCs w:val="28"/>
              </w:rPr>
              <w:t xml:space="preserve"> учебного года – </w:t>
            </w:r>
          </w:p>
          <w:p w:rsidR="002A15B5" w:rsidRPr="00C421CE" w:rsidRDefault="00DD6FE3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человек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2. Адрес и местонахождение пищеблока</w:t>
            </w:r>
          </w:p>
        </w:tc>
        <w:tc>
          <w:tcPr>
            <w:tcW w:w="6300" w:type="dxa"/>
          </w:tcPr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157290 Костромская область,</w:t>
            </w:r>
          </w:p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Парфеньевский район,</w:t>
            </w:r>
          </w:p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П. Николо-Полома, ул. </w:t>
            </w:r>
            <w:proofErr w:type="gramStart"/>
            <w:r w:rsidRPr="00C421CE">
              <w:rPr>
                <w:rFonts w:ascii="Arial" w:hAnsi="Arial" w:cs="Arial"/>
                <w:sz w:val="28"/>
                <w:szCs w:val="28"/>
              </w:rPr>
              <w:t>Полевая</w:t>
            </w:r>
            <w:proofErr w:type="gramEnd"/>
            <w:r w:rsidRPr="00C421CE">
              <w:rPr>
                <w:rFonts w:ascii="Arial" w:hAnsi="Arial" w:cs="Arial"/>
                <w:sz w:val="28"/>
                <w:szCs w:val="28"/>
              </w:rPr>
              <w:t>, д.20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3. Ведомственная принадлежность</w:t>
            </w:r>
          </w:p>
        </w:tc>
        <w:tc>
          <w:tcPr>
            <w:tcW w:w="6300" w:type="dxa"/>
          </w:tcPr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Управление образования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4. Количество детей всего по возрастным группам, из них количество  питающихся дете</w:t>
            </w:r>
            <w:proofErr w:type="gramStart"/>
            <w:r w:rsidRPr="00C421CE">
              <w:rPr>
                <w:rFonts w:ascii="Arial" w:hAnsi="Arial" w:cs="Arial"/>
                <w:sz w:val="28"/>
                <w:szCs w:val="28"/>
              </w:rPr>
              <w:t>й-</w:t>
            </w:r>
            <w:proofErr w:type="gramEnd"/>
            <w:r w:rsidRPr="00C421CE">
              <w:rPr>
                <w:rFonts w:ascii="Arial" w:hAnsi="Arial" w:cs="Arial"/>
                <w:sz w:val="28"/>
                <w:szCs w:val="28"/>
              </w:rPr>
              <w:t xml:space="preserve"> получающих завтрак</w:t>
            </w:r>
          </w:p>
        </w:tc>
        <w:tc>
          <w:tcPr>
            <w:tcW w:w="6300" w:type="dxa"/>
          </w:tcPr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1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-4 </w:t>
            </w:r>
            <w:proofErr w:type="spellStart"/>
            <w:r w:rsidR="001B1985" w:rsidRPr="00C421CE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2A14C9" w:rsidRPr="00C421C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14C9" w:rsidRPr="00C421C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6FE3">
              <w:rPr>
                <w:rFonts w:ascii="Arial" w:hAnsi="Arial" w:cs="Arial"/>
                <w:sz w:val="28"/>
                <w:szCs w:val="28"/>
              </w:rPr>
              <w:t xml:space="preserve"> 56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>чел,</w:t>
            </w:r>
          </w:p>
          <w:p w:rsidR="002A15B5" w:rsidRPr="00C421CE" w:rsidRDefault="002A15B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5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-9 </w:t>
            </w:r>
            <w:proofErr w:type="spellStart"/>
            <w:r w:rsidR="001B1985" w:rsidRPr="00C421CE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-   </w:t>
            </w:r>
            <w:r w:rsidR="002A14C9" w:rsidRPr="00C421C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D6FE3">
              <w:rPr>
                <w:rFonts w:ascii="Arial" w:hAnsi="Arial" w:cs="Arial"/>
                <w:sz w:val="28"/>
                <w:szCs w:val="28"/>
              </w:rPr>
              <w:t>69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чел</w:t>
            </w:r>
            <w:r w:rsidRPr="00C421CE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A15B5" w:rsidRPr="00C421CE" w:rsidRDefault="00DD6FE3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8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чел,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4C5316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5. Количество детей, обеспеченных </w:t>
            </w:r>
            <w:r w:rsidR="00331925" w:rsidRPr="00C421CE">
              <w:rPr>
                <w:rFonts w:ascii="Arial" w:hAnsi="Arial" w:cs="Arial"/>
                <w:sz w:val="28"/>
                <w:szCs w:val="28"/>
              </w:rPr>
              <w:t xml:space="preserve"> питанием</w:t>
            </w:r>
          </w:p>
        </w:tc>
        <w:tc>
          <w:tcPr>
            <w:tcW w:w="6300" w:type="dxa"/>
          </w:tcPr>
          <w:p w:rsidR="002A15B5" w:rsidRPr="00C421CE" w:rsidRDefault="00DD6FE3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56 чел  х 65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B1985" w:rsidRPr="00C421CE">
              <w:rPr>
                <w:rFonts w:ascii="Arial" w:hAnsi="Arial" w:cs="Arial"/>
                <w:sz w:val="28"/>
                <w:szCs w:val="28"/>
              </w:rPr>
              <w:t>руб</w:t>
            </w:r>
            <w:proofErr w:type="spellEnd"/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в день за счёт бюджета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B1985" w:rsidRPr="00C421CE" w:rsidRDefault="00DD6FE3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- 69</w:t>
            </w:r>
            <w:r w:rsidR="00450E50">
              <w:rPr>
                <w:rFonts w:ascii="Arial" w:hAnsi="Arial" w:cs="Arial"/>
                <w:sz w:val="28"/>
                <w:szCs w:val="28"/>
              </w:rPr>
              <w:t xml:space="preserve"> чел х 28</w:t>
            </w:r>
            <w:r w:rsidR="00F71208">
              <w:rPr>
                <w:rFonts w:ascii="Arial" w:hAnsi="Arial" w:cs="Arial"/>
                <w:sz w:val="28"/>
                <w:szCs w:val="28"/>
              </w:rPr>
              <w:t xml:space="preserve"> руб в день, за счёт бю</w:t>
            </w:r>
            <w:r w:rsidR="00450E50">
              <w:rPr>
                <w:rFonts w:ascii="Arial" w:hAnsi="Arial" w:cs="Arial"/>
                <w:sz w:val="28"/>
                <w:szCs w:val="28"/>
              </w:rPr>
              <w:t>джета или за родительскую плату,</w:t>
            </w:r>
          </w:p>
          <w:p w:rsidR="001B1985" w:rsidRDefault="00DD6FE3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8</w:t>
            </w:r>
            <w:r w:rsidR="00450E50">
              <w:rPr>
                <w:rFonts w:ascii="Arial" w:hAnsi="Arial" w:cs="Arial"/>
                <w:sz w:val="28"/>
                <w:szCs w:val="28"/>
              </w:rPr>
              <w:t xml:space="preserve"> чел х 28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B1985" w:rsidRPr="00C421CE">
              <w:rPr>
                <w:rFonts w:ascii="Arial" w:hAnsi="Arial" w:cs="Arial"/>
                <w:sz w:val="28"/>
                <w:szCs w:val="28"/>
              </w:rPr>
              <w:t>руб</w:t>
            </w:r>
            <w:proofErr w:type="spellEnd"/>
            <w:r w:rsidR="004E7C3D">
              <w:rPr>
                <w:rFonts w:ascii="Arial" w:hAnsi="Arial" w:cs="Arial"/>
                <w:sz w:val="28"/>
                <w:szCs w:val="28"/>
              </w:rPr>
              <w:t xml:space="preserve"> в день, за счёт бюджета</w:t>
            </w:r>
            <w:r w:rsidR="00450E50">
              <w:rPr>
                <w:rFonts w:ascii="Arial" w:hAnsi="Arial" w:cs="Arial"/>
                <w:sz w:val="28"/>
                <w:szCs w:val="28"/>
              </w:rPr>
              <w:t xml:space="preserve"> или за родительскую плату</w:t>
            </w:r>
          </w:p>
          <w:p w:rsidR="007B1787" w:rsidRPr="00C421CE" w:rsidRDefault="007B1787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3192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6. Водоснабжение холодное</w:t>
            </w:r>
          </w:p>
        </w:tc>
        <w:tc>
          <w:tcPr>
            <w:tcW w:w="6300" w:type="dxa"/>
          </w:tcPr>
          <w:p w:rsidR="002A15B5" w:rsidRPr="00C421CE" w:rsidRDefault="0033192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Централизованное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3192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7. Водоснабжение горячее </w:t>
            </w:r>
          </w:p>
        </w:tc>
        <w:tc>
          <w:tcPr>
            <w:tcW w:w="6300" w:type="dxa"/>
          </w:tcPr>
          <w:p w:rsidR="002A15B5" w:rsidRPr="00C421CE" w:rsidRDefault="0033192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От водонагревателей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3192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8. Канализация</w:t>
            </w: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:rsidR="002A15B5" w:rsidRPr="00C421CE" w:rsidRDefault="0033192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Центральная сеть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9. Отопление</w:t>
            </w: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централизованное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10. Вентиляция</w:t>
            </w: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Стационарная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11. Освещение</w:t>
            </w:r>
          </w:p>
        </w:tc>
        <w:tc>
          <w:tcPr>
            <w:tcW w:w="6300" w:type="dxa"/>
          </w:tcPr>
          <w:p w:rsidR="002A15B5" w:rsidRPr="00C421CE" w:rsidRDefault="002A14C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Люмине</w:t>
            </w:r>
            <w:r w:rsidR="009435F7" w:rsidRPr="00C421CE">
              <w:rPr>
                <w:rFonts w:ascii="Arial" w:hAnsi="Arial" w:cs="Arial"/>
                <w:sz w:val="28"/>
                <w:szCs w:val="28"/>
              </w:rPr>
              <w:t>сцентное</w:t>
            </w:r>
          </w:p>
          <w:p w:rsidR="009435F7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12. Набор помещений с указанием площадей каждого помещения</w:t>
            </w: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lastRenderedPageBreak/>
              <w:t>Всего 157 м</w:t>
            </w:r>
            <w:proofErr w:type="gramStart"/>
            <w:r w:rsidRPr="00C421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C421C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9435F7" w:rsidRPr="00C421CE" w:rsidRDefault="009435F7" w:rsidP="009435F7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Душ – </w:t>
            </w:r>
            <w:smartTag w:uri="urn:schemas-microsoft-com:office:smarttags" w:element="metricconverter">
              <w:smartTagPr>
                <w:attr w:name="ProductID" w:val="5,4 м2"/>
              </w:smartTagPr>
              <w:r w:rsidRPr="00C421CE">
                <w:rPr>
                  <w:rFonts w:ascii="Arial" w:hAnsi="Arial" w:cs="Arial"/>
                  <w:sz w:val="28"/>
                  <w:szCs w:val="28"/>
                </w:rPr>
                <w:t>5,4 м</w:t>
              </w:r>
              <w:proofErr w:type="gramStart"/>
              <w:r w:rsidRPr="00C421CE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C421CE">
              <w:rPr>
                <w:rFonts w:ascii="Arial" w:hAnsi="Arial" w:cs="Arial"/>
                <w:sz w:val="28"/>
                <w:szCs w:val="28"/>
              </w:rPr>
              <w:t xml:space="preserve">, коридор </w:t>
            </w:r>
            <w:smartTag w:uri="urn:schemas-microsoft-com:office:smarttags" w:element="metricconverter">
              <w:smartTagPr>
                <w:attr w:name="ProductID" w:val="4,2 м2"/>
              </w:smartTagPr>
              <w:r w:rsidRPr="00C421CE">
                <w:rPr>
                  <w:rFonts w:ascii="Arial" w:hAnsi="Arial" w:cs="Arial"/>
                  <w:sz w:val="28"/>
                  <w:szCs w:val="28"/>
                </w:rPr>
                <w:t>4,2 м</w:t>
              </w:r>
              <w:r w:rsidRPr="00C421CE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  <w:r w:rsidRPr="00C421CE">
              <w:rPr>
                <w:rFonts w:ascii="Arial" w:hAnsi="Arial" w:cs="Arial"/>
                <w:sz w:val="28"/>
                <w:szCs w:val="28"/>
              </w:rPr>
              <w:t xml:space="preserve">, туалет </w:t>
            </w:r>
            <w:smartTag w:uri="urn:schemas-microsoft-com:office:smarttags" w:element="metricconverter">
              <w:smartTagPr>
                <w:attr w:name="ProductID" w:val="1,6 м2"/>
              </w:smartTagPr>
              <w:r w:rsidRPr="00C421CE">
                <w:rPr>
                  <w:rFonts w:ascii="Arial" w:hAnsi="Arial" w:cs="Arial"/>
                  <w:sz w:val="28"/>
                  <w:szCs w:val="28"/>
                </w:rPr>
                <w:t>1,6 м</w:t>
              </w:r>
              <w:r w:rsidRPr="00C421CE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  <w:r w:rsidRPr="00C421CE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9435F7" w:rsidRPr="00C421CE" w:rsidRDefault="009435F7" w:rsidP="009435F7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Кухня </w:t>
            </w:r>
            <w:smartTag w:uri="urn:schemas-microsoft-com:office:smarttags" w:element="metricconverter">
              <w:smartTagPr>
                <w:attr w:name="ProductID" w:val="52,1 м2"/>
              </w:smartTagPr>
              <w:r w:rsidRPr="00C421CE">
                <w:rPr>
                  <w:rFonts w:ascii="Arial" w:hAnsi="Arial" w:cs="Arial"/>
                  <w:sz w:val="28"/>
                  <w:szCs w:val="28"/>
                </w:rPr>
                <w:t>52,1 м</w:t>
              </w:r>
              <w:proofErr w:type="gramStart"/>
              <w:r w:rsidRPr="00C421CE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C421CE">
              <w:rPr>
                <w:rFonts w:ascii="Arial" w:hAnsi="Arial" w:cs="Arial"/>
                <w:sz w:val="28"/>
                <w:szCs w:val="28"/>
              </w:rPr>
              <w:t xml:space="preserve">, моечная – </w:t>
            </w:r>
            <w:smartTag w:uri="urn:schemas-microsoft-com:office:smarttags" w:element="metricconverter">
              <w:smartTagPr>
                <w:attr w:name="ProductID" w:val="11,2 м2"/>
              </w:smartTagPr>
              <w:r w:rsidRPr="00C421CE">
                <w:rPr>
                  <w:rFonts w:ascii="Arial" w:hAnsi="Arial" w:cs="Arial"/>
                  <w:sz w:val="28"/>
                  <w:szCs w:val="28"/>
                </w:rPr>
                <w:t>11,2 м</w:t>
              </w:r>
              <w:r w:rsidRPr="00C421CE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  <w:r w:rsidRPr="00C421CE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9435F7" w:rsidRPr="00C421CE" w:rsidRDefault="009435F7" w:rsidP="009435F7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Обеденный зал – 82,5 м</w:t>
            </w:r>
            <w:proofErr w:type="gramStart"/>
            <w:r w:rsidRPr="00C421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C421C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9435F7" w:rsidRPr="00C421CE" w:rsidRDefault="009435F7" w:rsidP="009435F7">
            <w:pPr>
              <w:rPr>
                <w:rFonts w:ascii="Arial" w:hAnsi="Arial" w:cs="Arial"/>
                <w:sz w:val="28"/>
                <w:szCs w:val="28"/>
              </w:rPr>
            </w:pPr>
          </w:p>
          <w:p w:rsidR="009435F7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lastRenderedPageBreak/>
              <w:t xml:space="preserve">13. </w:t>
            </w:r>
            <w:r w:rsidR="009435F7" w:rsidRPr="00C421CE">
              <w:rPr>
                <w:rFonts w:ascii="Arial" w:hAnsi="Arial" w:cs="Arial"/>
                <w:sz w:val="28"/>
                <w:szCs w:val="28"/>
              </w:rPr>
              <w:t>Вместимость обеденного зала</w:t>
            </w:r>
          </w:p>
        </w:tc>
        <w:tc>
          <w:tcPr>
            <w:tcW w:w="630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90 мест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14. </w:t>
            </w:r>
            <w:r w:rsidR="009435F7" w:rsidRPr="00C421CE">
              <w:rPr>
                <w:rFonts w:ascii="Arial" w:hAnsi="Arial" w:cs="Arial"/>
                <w:sz w:val="28"/>
                <w:szCs w:val="28"/>
              </w:rPr>
              <w:t>Технологический процесс</w:t>
            </w:r>
          </w:p>
          <w:p w:rsidR="009435F7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:rsidR="002A15B5" w:rsidRPr="00C421CE" w:rsidRDefault="009435F7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Работа на сырье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15. </w:t>
            </w:r>
            <w:r w:rsidR="009435F7" w:rsidRPr="00C421CE">
              <w:rPr>
                <w:rFonts w:ascii="Arial" w:hAnsi="Arial" w:cs="Arial"/>
                <w:sz w:val="28"/>
                <w:szCs w:val="28"/>
              </w:rPr>
              <w:t>Холодильное и технологическое оборудование</w:t>
            </w:r>
          </w:p>
        </w:tc>
        <w:tc>
          <w:tcPr>
            <w:tcW w:w="6300" w:type="dxa"/>
          </w:tcPr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>Холодильник «Атлант»  - 2010г.в. рабочее состояние  +5</w:t>
            </w:r>
            <w:r w:rsidRPr="009D49C0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9D49C0">
              <w:rPr>
                <w:rFonts w:ascii="Arial" w:hAnsi="Arial" w:cs="Arial"/>
                <w:sz w:val="28"/>
                <w:szCs w:val="28"/>
              </w:rPr>
              <w:t>(холодильная</w:t>
            </w:r>
            <w:r w:rsidRPr="009D49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9D49C0">
              <w:rPr>
                <w:rFonts w:ascii="Arial" w:hAnsi="Arial" w:cs="Arial"/>
                <w:sz w:val="28"/>
                <w:szCs w:val="28"/>
              </w:rPr>
              <w:t xml:space="preserve">камера), 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 xml:space="preserve">                  -20</w:t>
            </w:r>
            <w:r w:rsidRPr="009D49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0 </w:t>
            </w:r>
            <w:r w:rsidRPr="009D49C0">
              <w:rPr>
                <w:rFonts w:ascii="Arial" w:hAnsi="Arial" w:cs="Arial"/>
                <w:sz w:val="28"/>
                <w:szCs w:val="28"/>
              </w:rPr>
              <w:t xml:space="preserve">(морозильная камера) 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>Агрегат холодильный низкотемпературный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49C0">
                <w:rPr>
                  <w:rFonts w:ascii="Arial" w:hAnsi="Arial" w:cs="Arial"/>
                  <w:sz w:val="28"/>
                  <w:szCs w:val="28"/>
                </w:rPr>
                <w:t xml:space="preserve">1991 </w:t>
              </w:r>
              <w:proofErr w:type="spellStart"/>
              <w:r w:rsidRPr="009D49C0">
                <w:rPr>
                  <w:rFonts w:ascii="Arial" w:hAnsi="Arial" w:cs="Arial"/>
                  <w:sz w:val="28"/>
                  <w:szCs w:val="28"/>
                </w:rPr>
                <w:t>г</w:t>
              </w:r>
            </w:smartTag>
            <w:r w:rsidRPr="009D49C0">
              <w:rPr>
                <w:rFonts w:ascii="Arial" w:hAnsi="Arial" w:cs="Arial"/>
                <w:sz w:val="28"/>
                <w:szCs w:val="28"/>
              </w:rPr>
              <w:t>.в</w:t>
            </w:r>
            <w:proofErr w:type="spellEnd"/>
            <w:r w:rsidRPr="009D49C0">
              <w:rPr>
                <w:rFonts w:ascii="Arial" w:hAnsi="Arial" w:cs="Arial"/>
                <w:sz w:val="28"/>
                <w:szCs w:val="28"/>
              </w:rPr>
              <w:t>., t  -20°;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 xml:space="preserve">Ларь морозильный </w:t>
            </w:r>
            <w:r w:rsidRPr="009D49C0">
              <w:rPr>
                <w:rFonts w:ascii="Arial" w:hAnsi="Arial" w:cs="Arial"/>
                <w:sz w:val="28"/>
                <w:szCs w:val="28"/>
                <w:lang w:bidi="en-US"/>
              </w:rPr>
              <w:t>POZIS</w:t>
            </w:r>
            <w:r w:rsidRPr="009D49C0">
              <w:rPr>
                <w:rFonts w:ascii="Arial" w:hAnsi="Arial" w:cs="Arial"/>
                <w:sz w:val="28"/>
                <w:szCs w:val="28"/>
              </w:rPr>
              <w:t xml:space="preserve"> – 2 </w:t>
            </w:r>
            <w:proofErr w:type="spellStart"/>
            <w:proofErr w:type="gramStart"/>
            <w:r w:rsidRPr="009D49C0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  <w:proofErr w:type="gramEnd"/>
            <w:r w:rsidRPr="009D49C0">
              <w:rPr>
                <w:rFonts w:ascii="Arial" w:hAnsi="Arial" w:cs="Arial"/>
                <w:sz w:val="28"/>
                <w:szCs w:val="28"/>
              </w:rPr>
              <w:t xml:space="preserve"> - 2011 </w:t>
            </w:r>
            <w:proofErr w:type="spellStart"/>
            <w:r w:rsidRPr="009D49C0">
              <w:rPr>
                <w:rFonts w:ascii="Arial" w:hAnsi="Arial" w:cs="Arial"/>
                <w:sz w:val="28"/>
                <w:szCs w:val="28"/>
              </w:rPr>
              <w:t>г.в</w:t>
            </w:r>
            <w:proofErr w:type="spellEnd"/>
            <w:r w:rsidRPr="009D49C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 xml:space="preserve">             рабочее состояние, </w:t>
            </w:r>
            <w:r w:rsidRPr="009D49C0">
              <w:rPr>
                <w:rFonts w:ascii="Arial" w:hAnsi="Arial" w:cs="Arial"/>
                <w:sz w:val="28"/>
                <w:szCs w:val="28"/>
                <w:lang w:bidi="en-US"/>
              </w:rPr>
              <w:t>t</w:t>
            </w:r>
            <w:r w:rsidRPr="009D49C0">
              <w:rPr>
                <w:rFonts w:ascii="Arial" w:hAnsi="Arial" w:cs="Arial"/>
                <w:sz w:val="28"/>
                <w:szCs w:val="28"/>
              </w:rPr>
              <w:t xml:space="preserve">  -22°;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>Плита электрическая –         2011 г.</w:t>
            </w:r>
            <w:proofErr w:type="gramStart"/>
            <w:r w:rsidRPr="009D49C0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9D49C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>Вытяжка вентиляционная – 2011 г.</w:t>
            </w:r>
            <w:proofErr w:type="gramStart"/>
            <w:r w:rsidRPr="009D49C0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9D49C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>Электрическая сковорода – 2011 г.</w:t>
            </w:r>
            <w:proofErr w:type="gramStart"/>
            <w:r w:rsidRPr="009D49C0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9D49C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>Электрокипятильник  КНЭ – 100, 1982 г.</w:t>
            </w:r>
            <w:proofErr w:type="gramStart"/>
            <w:r w:rsidRPr="009D49C0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9D49C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9C0">
              <w:rPr>
                <w:rFonts w:ascii="Arial" w:hAnsi="Arial" w:cs="Arial"/>
                <w:sz w:val="28"/>
                <w:szCs w:val="28"/>
              </w:rPr>
              <w:t>Электроводонагреватель</w:t>
            </w:r>
            <w:proofErr w:type="spellEnd"/>
            <w:r w:rsidRPr="009D49C0">
              <w:rPr>
                <w:rFonts w:ascii="Arial" w:hAnsi="Arial" w:cs="Arial"/>
                <w:sz w:val="28"/>
                <w:szCs w:val="28"/>
              </w:rPr>
              <w:t xml:space="preserve"> проточный  ЭПВН-12 ,  2008 г.в.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>Шкаф жарочный                    2011 г.</w:t>
            </w:r>
            <w:proofErr w:type="gramStart"/>
            <w:r w:rsidRPr="009D49C0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9D49C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D49C0" w:rsidRPr="009D49C0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  <w:r w:rsidRPr="009D49C0">
              <w:rPr>
                <w:rFonts w:ascii="Arial" w:hAnsi="Arial" w:cs="Arial"/>
                <w:sz w:val="28"/>
                <w:szCs w:val="28"/>
              </w:rPr>
              <w:t xml:space="preserve">Машина </w:t>
            </w:r>
            <w:proofErr w:type="spellStart"/>
            <w:r w:rsidRPr="009D49C0">
              <w:rPr>
                <w:rFonts w:ascii="Arial" w:hAnsi="Arial" w:cs="Arial"/>
                <w:sz w:val="28"/>
                <w:szCs w:val="28"/>
              </w:rPr>
              <w:t>картофелеочистительная</w:t>
            </w:r>
            <w:proofErr w:type="spellEnd"/>
            <w:r w:rsidRPr="009D49C0">
              <w:rPr>
                <w:rFonts w:ascii="Arial" w:hAnsi="Arial" w:cs="Arial"/>
                <w:sz w:val="28"/>
                <w:szCs w:val="28"/>
              </w:rPr>
              <w:t xml:space="preserve"> – 2011 </w:t>
            </w:r>
            <w:proofErr w:type="spellStart"/>
            <w:r w:rsidRPr="009D49C0">
              <w:rPr>
                <w:rFonts w:ascii="Arial" w:hAnsi="Arial" w:cs="Arial"/>
                <w:sz w:val="28"/>
                <w:szCs w:val="28"/>
              </w:rPr>
              <w:t>г.</w:t>
            </w:r>
            <w:proofErr w:type="gramStart"/>
            <w:r w:rsidRPr="009D49C0">
              <w:rPr>
                <w:rFonts w:ascii="Arial" w:hAnsi="Arial" w:cs="Arial"/>
                <w:sz w:val="28"/>
                <w:szCs w:val="28"/>
              </w:rPr>
              <w:t>в</w:t>
            </w:r>
            <w:proofErr w:type="spellEnd"/>
            <w:proofErr w:type="gramEnd"/>
            <w:r w:rsidRPr="009D49C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DB27BF" w:rsidRDefault="00DB27BF" w:rsidP="009D49C0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9C0" w:rsidRPr="00C421CE" w:rsidRDefault="009D49C0" w:rsidP="009D49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BA6" w:rsidRPr="00C421CE" w:rsidTr="00C421CE">
        <w:tc>
          <w:tcPr>
            <w:tcW w:w="3420" w:type="dxa"/>
          </w:tcPr>
          <w:p w:rsidR="00D25BA6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16. </w:t>
            </w:r>
            <w:r w:rsidR="00D25BA6" w:rsidRPr="00C421CE">
              <w:rPr>
                <w:rFonts w:ascii="Arial" w:hAnsi="Arial" w:cs="Arial"/>
                <w:sz w:val="28"/>
                <w:szCs w:val="28"/>
              </w:rPr>
              <w:t xml:space="preserve">Меню </w:t>
            </w:r>
            <w:r w:rsidRPr="00C421CE">
              <w:rPr>
                <w:rFonts w:ascii="Arial" w:hAnsi="Arial" w:cs="Arial"/>
                <w:sz w:val="28"/>
                <w:szCs w:val="28"/>
              </w:rPr>
              <w:t>–</w:t>
            </w:r>
            <w:r w:rsidR="00D25BA6" w:rsidRPr="00C421CE">
              <w:rPr>
                <w:rFonts w:ascii="Arial" w:hAnsi="Arial" w:cs="Arial"/>
                <w:sz w:val="28"/>
                <w:szCs w:val="28"/>
              </w:rPr>
              <w:t xml:space="preserve"> принцип</w:t>
            </w: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составления</w:t>
            </w:r>
          </w:p>
        </w:tc>
        <w:tc>
          <w:tcPr>
            <w:tcW w:w="6300" w:type="dxa"/>
          </w:tcPr>
          <w:p w:rsidR="00D25BA6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еженедельное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17. </w:t>
            </w:r>
            <w:r w:rsidR="008662FF" w:rsidRPr="00C421CE">
              <w:rPr>
                <w:rFonts w:ascii="Arial" w:hAnsi="Arial" w:cs="Arial"/>
                <w:sz w:val="28"/>
                <w:szCs w:val="28"/>
              </w:rPr>
              <w:t>Ассортимент выпускаемой продукции</w:t>
            </w:r>
          </w:p>
        </w:tc>
        <w:tc>
          <w:tcPr>
            <w:tcW w:w="6300" w:type="dxa"/>
          </w:tcPr>
          <w:p w:rsidR="002A15B5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«Сосиска с гарниром»</w:t>
            </w:r>
          </w:p>
          <w:p w:rsidR="008662FF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«Овощной салат»</w:t>
            </w:r>
          </w:p>
          <w:p w:rsidR="008662FF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«Кура отварная с гарниром»</w:t>
            </w:r>
          </w:p>
          <w:p w:rsidR="008662FF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«Жаркое по-домашнему»</w:t>
            </w:r>
          </w:p>
          <w:p w:rsidR="001B1985" w:rsidRPr="00C421CE" w:rsidRDefault="001B198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 «Котлета с гарниром»,</w:t>
            </w:r>
          </w:p>
          <w:p w:rsidR="008662FF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«Рыба жареная с гарниром»</w:t>
            </w:r>
          </w:p>
          <w:p w:rsidR="008662FF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«Каша молочная» (рисовая, пшенная)</w:t>
            </w:r>
          </w:p>
          <w:p w:rsidR="001B1985" w:rsidRPr="00C421CE" w:rsidRDefault="001B198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Сыр,</w:t>
            </w:r>
          </w:p>
          <w:p w:rsidR="008662FF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 чай,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коф</w:t>
            </w:r>
            <w:proofErr w:type="gramStart"/>
            <w:r w:rsidR="001B1985" w:rsidRPr="00C421CE">
              <w:rPr>
                <w:rFonts w:ascii="Arial" w:hAnsi="Arial" w:cs="Arial"/>
                <w:sz w:val="28"/>
                <w:szCs w:val="28"/>
              </w:rPr>
              <w:t>е(</w:t>
            </w:r>
            <w:proofErr w:type="gramEnd"/>
            <w:r w:rsidR="001B1985" w:rsidRPr="00C421CE">
              <w:rPr>
                <w:rFonts w:ascii="Arial" w:hAnsi="Arial" w:cs="Arial"/>
                <w:sz w:val="28"/>
                <w:szCs w:val="28"/>
              </w:rPr>
              <w:t>напиток), какао, компот из сухофруктов,</w:t>
            </w:r>
          </w:p>
          <w:p w:rsidR="008662FF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Гарниры: макаронные изделия, рис, греча, картофельное пюре</w:t>
            </w:r>
          </w:p>
          <w:p w:rsidR="008662FF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18. </w:t>
            </w:r>
            <w:r w:rsidR="008662FF" w:rsidRPr="00C421CE">
              <w:rPr>
                <w:rFonts w:ascii="Arial" w:hAnsi="Arial" w:cs="Arial"/>
                <w:sz w:val="28"/>
                <w:szCs w:val="28"/>
              </w:rPr>
              <w:t>Вып</w:t>
            </w:r>
            <w:r w:rsidR="00DD6FE3">
              <w:rPr>
                <w:rFonts w:ascii="Arial" w:hAnsi="Arial" w:cs="Arial"/>
                <w:sz w:val="28"/>
                <w:szCs w:val="28"/>
              </w:rPr>
              <w:t>олнение норм питания в 2021-2022</w:t>
            </w:r>
            <w:r w:rsidR="008662FF" w:rsidRPr="00C421CE">
              <w:rPr>
                <w:rFonts w:ascii="Arial" w:hAnsi="Arial" w:cs="Arial"/>
                <w:sz w:val="28"/>
                <w:szCs w:val="28"/>
              </w:rPr>
              <w:t xml:space="preserve"> учебном году</w:t>
            </w:r>
          </w:p>
          <w:p w:rsidR="002A14C9" w:rsidRDefault="002A14C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9C0" w:rsidRPr="00C421CE" w:rsidRDefault="009D49C0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:rsidR="002A15B5" w:rsidRPr="00C421CE" w:rsidRDefault="00D25BA6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Соответствие нормам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lastRenderedPageBreak/>
              <w:t xml:space="preserve">19. </w:t>
            </w:r>
            <w:r w:rsidR="008662FF" w:rsidRPr="00C421CE">
              <w:rPr>
                <w:rFonts w:ascii="Arial" w:hAnsi="Arial" w:cs="Arial"/>
                <w:sz w:val="28"/>
                <w:szCs w:val="28"/>
              </w:rPr>
              <w:t>Наценка на основные виды продуктов</w:t>
            </w: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:rsidR="002A15B5" w:rsidRPr="00C421CE" w:rsidRDefault="008662FF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20. </w:t>
            </w:r>
            <w:r w:rsidR="008662FF" w:rsidRPr="00C421CE">
              <w:rPr>
                <w:rFonts w:ascii="Arial" w:hAnsi="Arial" w:cs="Arial"/>
                <w:sz w:val="28"/>
                <w:szCs w:val="28"/>
              </w:rPr>
              <w:t>Наличие дотаций</w:t>
            </w:r>
            <w:r w:rsidR="007A4265" w:rsidRPr="00C421C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A4265" w:rsidRPr="00C421CE" w:rsidRDefault="007A426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Из федерального бюджета</w:t>
            </w:r>
          </w:p>
        </w:tc>
        <w:tc>
          <w:tcPr>
            <w:tcW w:w="6300" w:type="dxa"/>
          </w:tcPr>
          <w:p w:rsidR="00DD6FE3" w:rsidRDefault="00DD6FE3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питание всех обучающихся начальных классов 1-4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поступают средства из федерального бюджета в полном объеме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сумее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 одного ученика.</w:t>
            </w:r>
          </w:p>
          <w:p w:rsidR="00DD6FE3" w:rsidRDefault="001B1985" w:rsidP="002A15B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421CE">
              <w:rPr>
                <w:rFonts w:ascii="Arial" w:hAnsi="Arial" w:cs="Arial"/>
                <w:sz w:val="28"/>
                <w:szCs w:val="28"/>
              </w:rPr>
              <w:t>На питание</w:t>
            </w:r>
            <w:r w:rsidR="00450E50">
              <w:rPr>
                <w:rFonts w:ascii="Arial" w:hAnsi="Arial" w:cs="Arial"/>
                <w:sz w:val="28"/>
                <w:szCs w:val="28"/>
              </w:rPr>
              <w:t xml:space="preserve"> обучающихся, проживающих в семьях, в которых среднедушевой доход семьи не превышает величины прожиточного минимума на душу населения, установленную в Костромской области, </w:t>
            </w:r>
            <w:r w:rsidRPr="00C421CE">
              <w:rPr>
                <w:rFonts w:ascii="Arial" w:hAnsi="Arial" w:cs="Arial"/>
                <w:sz w:val="28"/>
                <w:szCs w:val="28"/>
              </w:rPr>
              <w:t xml:space="preserve"> деньги </w:t>
            </w:r>
            <w:r w:rsidR="002A14C9" w:rsidRPr="00C421CE">
              <w:rPr>
                <w:rFonts w:ascii="Arial" w:hAnsi="Arial" w:cs="Arial"/>
                <w:sz w:val="28"/>
                <w:szCs w:val="28"/>
              </w:rPr>
              <w:t xml:space="preserve"> из  местного бюджета </w:t>
            </w:r>
            <w:r w:rsidRPr="00C421CE">
              <w:rPr>
                <w:rFonts w:ascii="Arial" w:hAnsi="Arial" w:cs="Arial"/>
                <w:sz w:val="28"/>
                <w:szCs w:val="28"/>
              </w:rPr>
              <w:t>поступают в по</w:t>
            </w:r>
            <w:r w:rsidR="007B1787">
              <w:rPr>
                <w:rFonts w:ascii="Arial" w:hAnsi="Arial" w:cs="Arial"/>
                <w:sz w:val="28"/>
                <w:szCs w:val="28"/>
              </w:rPr>
              <w:t>лном объёме</w:t>
            </w:r>
            <w:r w:rsidR="00450E50">
              <w:rPr>
                <w:rFonts w:ascii="Arial" w:hAnsi="Arial" w:cs="Arial"/>
                <w:sz w:val="28"/>
                <w:szCs w:val="28"/>
              </w:rPr>
              <w:t>:</w:t>
            </w:r>
            <w:proofErr w:type="gramEnd"/>
          </w:p>
          <w:p w:rsidR="007A4265" w:rsidRDefault="00450E50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в 5-9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28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A14C9" w:rsidRPr="00C421CE">
              <w:rPr>
                <w:rFonts w:ascii="Arial" w:hAnsi="Arial" w:cs="Arial"/>
                <w:sz w:val="28"/>
                <w:szCs w:val="28"/>
              </w:rPr>
              <w:t>руб</w:t>
            </w:r>
            <w:proofErr w:type="spellEnd"/>
            <w:r w:rsidR="002A14C9" w:rsidRPr="00C421CE">
              <w:rPr>
                <w:rFonts w:ascii="Arial" w:hAnsi="Arial" w:cs="Arial"/>
                <w:sz w:val="28"/>
                <w:szCs w:val="28"/>
              </w:rPr>
              <w:t xml:space="preserve"> в день на одного ученика</w:t>
            </w:r>
            <w:r w:rsidR="004E7C3D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4E7C3D" w:rsidRPr="00C421CE" w:rsidRDefault="00450E50" w:rsidP="002A15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28</w:t>
            </w:r>
            <w:r w:rsidR="004E7C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E7C3D">
              <w:rPr>
                <w:rFonts w:ascii="Arial" w:hAnsi="Arial" w:cs="Arial"/>
                <w:sz w:val="28"/>
                <w:szCs w:val="28"/>
              </w:rPr>
              <w:t>руб</w:t>
            </w:r>
            <w:proofErr w:type="spellEnd"/>
            <w:r w:rsidR="004E7C3D">
              <w:rPr>
                <w:rFonts w:ascii="Arial" w:hAnsi="Arial" w:cs="Arial"/>
                <w:sz w:val="28"/>
                <w:szCs w:val="28"/>
              </w:rPr>
              <w:t xml:space="preserve"> на одного ученика</w:t>
            </w:r>
          </w:p>
          <w:p w:rsidR="007A4265" w:rsidRPr="00C421CE" w:rsidRDefault="007A4265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7A4265" w:rsidRPr="00C421CE" w:rsidRDefault="007A4265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21. </w:t>
            </w:r>
            <w:r w:rsidR="008D1CDB" w:rsidRPr="00C421CE">
              <w:rPr>
                <w:rFonts w:ascii="Arial" w:hAnsi="Arial" w:cs="Arial"/>
                <w:sz w:val="28"/>
                <w:szCs w:val="28"/>
              </w:rPr>
              <w:t>Персонал пищеблока</w:t>
            </w:r>
          </w:p>
        </w:tc>
        <w:tc>
          <w:tcPr>
            <w:tcW w:w="6300" w:type="dxa"/>
          </w:tcPr>
          <w:p w:rsidR="002A15B5" w:rsidRPr="00C421CE" w:rsidRDefault="002A14C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Заведующий</w:t>
            </w:r>
            <w:r w:rsidR="008D1CDB" w:rsidRPr="00C421C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6FE3">
              <w:rPr>
                <w:rFonts w:ascii="Arial" w:hAnsi="Arial" w:cs="Arial"/>
                <w:sz w:val="28"/>
                <w:szCs w:val="28"/>
              </w:rPr>
              <w:t>столовой 1</w:t>
            </w:r>
            <w:r w:rsidR="00D25BA6" w:rsidRPr="00C421C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6FE3">
              <w:rPr>
                <w:rFonts w:ascii="Arial" w:hAnsi="Arial" w:cs="Arial"/>
                <w:sz w:val="28"/>
                <w:szCs w:val="28"/>
              </w:rPr>
              <w:t xml:space="preserve"> ставка</w:t>
            </w:r>
            <w:r w:rsidR="008D1CDB" w:rsidRPr="00C421CE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8D1CDB" w:rsidRPr="00C421CE" w:rsidRDefault="008D1CDB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Повар </w:t>
            </w:r>
            <w:r w:rsidR="00314AA9">
              <w:rPr>
                <w:rFonts w:ascii="Arial" w:hAnsi="Arial" w:cs="Arial"/>
                <w:sz w:val="28"/>
                <w:szCs w:val="28"/>
              </w:rPr>
              <w:t>1,5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ставки</w:t>
            </w:r>
            <w:r w:rsidRPr="00C421CE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8D1CDB" w:rsidRPr="00C421CE" w:rsidRDefault="008D1CDB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Посудомойка </w:t>
            </w:r>
            <w:r w:rsidR="00D25BA6" w:rsidRPr="00C421CE">
              <w:rPr>
                <w:rFonts w:ascii="Arial" w:hAnsi="Arial" w:cs="Arial"/>
                <w:sz w:val="28"/>
                <w:szCs w:val="28"/>
              </w:rPr>
              <w:t>1</w:t>
            </w:r>
            <w:r w:rsidR="001B1985" w:rsidRPr="00C421CE">
              <w:rPr>
                <w:rFonts w:ascii="Arial" w:hAnsi="Arial" w:cs="Arial"/>
                <w:sz w:val="28"/>
                <w:szCs w:val="28"/>
              </w:rPr>
              <w:t xml:space="preserve"> ставка</w:t>
            </w:r>
            <w:r w:rsidR="00494E3C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D25BA6" w:rsidRPr="00C421CE" w:rsidRDefault="001B1985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 П</w:t>
            </w:r>
            <w:r w:rsidR="00494E3C">
              <w:rPr>
                <w:rFonts w:ascii="Arial" w:hAnsi="Arial" w:cs="Arial"/>
                <w:sz w:val="28"/>
                <w:szCs w:val="28"/>
              </w:rPr>
              <w:t>овар</w:t>
            </w:r>
            <w:r w:rsidR="00D25BA6" w:rsidRPr="00C421CE">
              <w:rPr>
                <w:rFonts w:ascii="Arial" w:hAnsi="Arial" w:cs="Arial"/>
                <w:sz w:val="28"/>
                <w:szCs w:val="28"/>
              </w:rPr>
              <w:t xml:space="preserve"> со специальным образованием, квалификация высокая, </w:t>
            </w:r>
          </w:p>
          <w:p w:rsidR="00D25BA6" w:rsidRPr="00C421CE" w:rsidRDefault="00D25BA6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стаж работы – более 20 лет.</w:t>
            </w:r>
          </w:p>
          <w:p w:rsidR="00D25BA6" w:rsidRPr="00C421CE" w:rsidRDefault="00D25BA6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Пищеблок обеспечен персоналом полностью.</w:t>
            </w:r>
          </w:p>
          <w:p w:rsidR="00D25BA6" w:rsidRPr="00C421CE" w:rsidRDefault="00D25BA6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15B5" w:rsidRPr="00C421CE" w:rsidTr="00C421CE">
        <w:tc>
          <w:tcPr>
            <w:tcW w:w="3420" w:type="dxa"/>
          </w:tcPr>
          <w:p w:rsidR="002A15B5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 xml:space="preserve">22. </w:t>
            </w:r>
            <w:r w:rsidR="00D25BA6" w:rsidRPr="00C421CE">
              <w:rPr>
                <w:rFonts w:ascii="Arial" w:hAnsi="Arial" w:cs="Arial"/>
                <w:sz w:val="28"/>
                <w:szCs w:val="28"/>
              </w:rPr>
              <w:t>Форма организации питания</w:t>
            </w:r>
          </w:p>
        </w:tc>
        <w:tc>
          <w:tcPr>
            <w:tcW w:w="6300" w:type="dxa"/>
          </w:tcPr>
          <w:p w:rsidR="00367449" w:rsidRPr="00C421CE" w:rsidRDefault="002A14C9" w:rsidP="002A15B5">
            <w:pPr>
              <w:rPr>
                <w:rFonts w:ascii="Arial" w:hAnsi="Arial" w:cs="Arial"/>
                <w:sz w:val="28"/>
                <w:szCs w:val="28"/>
              </w:rPr>
            </w:pPr>
            <w:r w:rsidRPr="00C421CE">
              <w:rPr>
                <w:rFonts w:ascii="Arial" w:hAnsi="Arial" w:cs="Arial"/>
                <w:sz w:val="28"/>
                <w:szCs w:val="28"/>
              </w:rPr>
              <w:t>Договор на поставку проду</w:t>
            </w:r>
            <w:r w:rsidR="00F71208">
              <w:rPr>
                <w:rFonts w:ascii="Arial" w:hAnsi="Arial" w:cs="Arial"/>
                <w:sz w:val="28"/>
                <w:szCs w:val="28"/>
              </w:rPr>
              <w:t>к</w:t>
            </w:r>
            <w:r w:rsidR="00DD6FE3">
              <w:rPr>
                <w:rFonts w:ascii="Arial" w:hAnsi="Arial" w:cs="Arial"/>
                <w:sz w:val="28"/>
                <w:szCs w:val="28"/>
              </w:rPr>
              <w:t>тов питания   с  ООО «Прометей», ИП Судаков А.А.</w:t>
            </w:r>
            <w:bookmarkStart w:id="0" w:name="_GoBack"/>
            <w:bookmarkEnd w:id="0"/>
          </w:p>
          <w:p w:rsidR="002A14C9" w:rsidRPr="00C421CE" w:rsidRDefault="002A14C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449" w:rsidRPr="00C421CE" w:rsidRDefault="00367449" w:rsidP="002A15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15B5" w:rsidRPr="002A15B5" w:rsidRDefault="002A15B5" w:rsidP="002A15B5">
      <w:pPr>
        <w:rPr>
          <w:rFonts w:ascii="Arial" w:hAnsi="Arial" w:cs="Arial"/>
          <w:sz w:val="28"/>
          <w:szCs w:val="28"/>
        </w:rPr>
      </w:pPr>
    </w:p>
    <w:sectPr w:rsidR="002A15B5" w:rsidRPr="002A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5B5"/>
    <w:rsid w:val="0005324F"/>
    <w:rsid w:val="000E05AC"/>
    <w:rsid w:val="001B1985"/>
    <w:rsid w:val="001D0FFE"/>
    <w:rsid w:val="00230A9B"/>
    <w:rsid w:val="002A14C9"/>
    <w:rsid w:val="002A15B5"/>
    <w:rsid w:val="00314AA9"/>
    <w:rsid w:val="00331925"/>
    <w:rsid w:val="00367449"/>
    <w:rsid w:val="00424569"/>
    <w:rsid w:val="00450E50"/>
    <w:rsid w:val="00494E3C"/>
    <w:rsid w:val="004C5316"/>
    <w:rsid w:val="004E7C3D"/>
    <w:rsid w:val="0056063D"/>
    <w:rsid w:val="006F72EC"/>
    <w:rsid w:val="00736BC6"/>
    <w:rsid w:val="007A4265"/>
    <w:rsid w:val="007B1787"/>
    <w:rsid w:val="008662FF"/>
    <w:rsid w:val="008D1CDB"/>
    <w:rsid w:val="009435F7"/>
    <w:rsid w:val="009D49C0"/>
    <w:rsid w:val="00AE7A8D"/>
    <w:rsid w:val="00C421CE"/>
    <w:rsid w:val="00D25BA6"/>
    <w:rsid w:val="00D7470D"/>
    <w:rsid w:val="00DB27BF"/>
    <w:rsid w:val="00DD6FE3"/>
    <w:rsid w:val="00F6034D"/>
    <w:rsid w:val="00F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60E3-645F-4D6C-A8D1-D80E2D37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Министерство образования Российской Федерации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dc:description/>
  <cp:lastModifiedBy>Галина Александровна</cp:lastModifiedBy>
  <cp:revision>3</cp:revision>
  <cp:lastPrinted>2013-01-31T10:00:00Z</cp:lastPrinted>
  <dcterms:created xsi:type="dcterms:W3CDTF">2019-09-03T12:44:00Z</dcterms:created>
  <dcterms:modified xsi:type="dcterms:W3CDTF">2021-09-06T08:00:00Z</dcterms:modified>
</cp:coreProperties>
</file>